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  <w:rPr>
          <w:b/>
          <w:sz w:val="32"/>
        </w:rPr>
      </w:pPr>
      <w:r>
        <w:rPr>
          <w:b/>
        </w:rPr>
        <w:t xml:space="preserve">Jesus ist ein Einhorn!</w:t>
      </w:r>
    </w:p>
    <w:p>
      <w:pPr>
        <w:spacing w:after="120"/>
      </w:pPr>
      <w:r>
        <w:rPr>
          <w:i/>
        </w:rPr>
        <w:t xml:space="preserve">von Fabian Maysenhölder, Tobias Sauer</w:t>
      </w:r>
    </w:p>
    <w:p>
      <w:pPr>
        <w:spacing w:after="160"/>
        <w:rPr>
          <w:b/>
          <w:sz w:val="26"/>
        </w:rPr>
      </w:pPr>
      <w:r>
        <w:rPr>
          <w:b/>
        </w:rPr>
        <w:t xml:space="preserve">Fakten</w:t>
      </w:r>
    </w:p>
    <w:p>
      <w:pPr>
        <w:spacing w:after="60"/>
      </w:pPr>
      <w:r>
        <w:rPr>
          <w:b/>
        </w:rPr>
        <w:t xml:space="preserve">Taschenbuch: </w:t>
      </w:r>
      <w:r>
        <w:t xml:space="preserve">ISBN 9783949617164 · 17,00 € · 88 Seiten · erscheint 08.12.2022</w:t>
      </w:r>
    </w:p>
    <w:p>
      <w:pPr>
        <w:spacing w:after="60"/>
      </w:pPr>
      <w:r>
        <w:rPr>
          <w:b/>
        </w:rPr>
        <w:t xml:space="preserve">Warengruppe: </w:t>
      </w:r>
      <w:r>
        <w:t xml:space="preserve">Hardcover · Religion/Theologie</w:t>
      </w:r>
    </w:p>
    <w:p>
      <w:pPr>
        <w:pBdr>
          <w:bottom w:val="single" w:sz="4" w:space="1" w:color="999999"/>
        </w:pBdr>
        <w:spacing w:after="120"/>
      </w:pPr>
    </w:p>
    <w:p>
      <w:pPr>
        <w:spacing w:after="120"/>
      </w:pPr>
      <w:r>
        <w:rPr>
          <w:b/>
        </w:rPr>
        <w:t xml:space="preserve">Pressekontakt: </w:t>
      </w:r>
      <w:r>
        <w:t xml:space="preserve">Lisa Felbinger · lisa@ruach.jetzt · +491796125689</w:t>
      </w:r>
    </w:p>
  </w:body>
</w:document>
</file>